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C14F" w14:textId="4D205351" w:rsidR="00764D17" w:rsidRDefault="00764D17" w:rsidP="003854E4">
      <w:pPr>
        <w:spacing w:after="0"/>
        <w:rPr>
          <w:b/>
          <w:bCs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6759"/>
      </w:tblGrid>
      <w:tr w:rsidR="003854E4" w14:paraId="0022A28A" w14:textId="77777777" w:rsidTr="003854E4">
        <w:trPr>
          <w:jc w:val="center"/>
        </w:trPr>
        <w:tc>
          <w:tcPr>
            <w:tcW w:w="1746" w:type="dxa"/>
          </w:tcPr>
          <w:p w14:paraId="777D41EF" w14:textId="75C902B4" w:rsidR="003854E4" w:rsidRDefault="003854E4" w:rsidP="003854E4">
            <w:pPr>
              <w:rPr>
                <w:b/>
                <w:bCs/>
              </w:rPr>
            </w:pPr>
            <w:r w:rsidRPr="003854E4">
              <w:rPr>
                <w:b/>
                <w:bCs/>
              </w:rPr>
              <w:drawing>
                <wp:inline distT="0" distB="0" distL="0" distR="0" wp14:anchorId="3B79AA87" wp14:editId="458FCFB0">
                  <wp:extent cx="971550" cy="417802"/>
                  <wp:effectExtent l="0" t="0" r="0" b="1905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30C9AF-551E-40EB-BA21-2DCEA92E0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F030C9AF-551E-40EB-BA21-2DCEA92E0D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07" cy="42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</w:tcPr>
          <w:p w14:paraId="1B575348" w14:textId="62FABB21" w:rsidR="003854E4" w:rsidRDefault="003854E4" w:rsidP="00385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Белгородский государственный национальный </w:t>
            </w:r>
            <w:r w:rsidR="009701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исследовательский университет (НИУ «БелГУ»)</w:t>
            </w:r>
          </w:p>
        </w:tc>
      </w:tr>
    </w:tbl>
    <w:p w14:paraId="49AEE22F" w14:textId="77777777" w:rsidR="003854E4" w:rsidRDefault="003854E4" w:rsidP="003854E4">
      <w:pPr>
        <w:spacing w:after="0"/>
        <w:rPr>
          <w:b/>
          <w:bCs/>
        </w:rPr>
      </w:pPr>
    </w:p>
    <w:p w14:paraId="379BA5ED" w14:textId="77777777" w:rsidR="00764D17" w:rsidRDefault="00764D17" w:rsidP="00C37AA9">
      <w:pPr>
        <w:spacing w:after="0"/>
        <w:jc w:val="center"/>
        <w:rPr>
          <w:b/>
          <w:bCs/>
        </w:rPr>
      </w:pPr>
    </w:p>
    <w:p w14:paraId="02B50913" w14:textId="2EB6D87B" w:rsidR="000433EA" w:rsidRPr="000433EA" w:rsidRDefault="000433EA" w:rsidP="003854E4">
      <w:pPr>
        <w:spacing w:after="0"/>
        <w:jc w:val="center"/>
        <w:rPr>
          <w:b/>
          <w:bCs/>
        </w:rPr>
      </w:pPr>
      <w:r w:rsidRPr="000433EA">
        <w:rPr>
          <w:b/>
          <w:bCs/>
        </w:rPr>
        <w:t>ИНФОРМАЦИОННОЕ ПИСЬМО</w:t>
      </w:r>
    </w:p>
    <w:p w14:paraId="3DB6E363" w14:textId="77777777" w:rsidR="000433EA" w:rsidRPr="000433EA" w:rsidRDefault="000433EA" w:rsidP="000433EA">
      <w:pPr>
        <w:spacing w:after="0"/>
        <w:ind w:firstLine="709"/>
        <w:jc w:val="center"/>
        <w:rPr>
          <w:b/>
          <w:bCs/>
        </w:rPr>
      </w:pPr>
    </w:p>
    <w:p w14:paraId="64647970" w14:textId="7FC90D64" w:rsidR="000433EA" w:rsidRPr="000433EA" w:rsidRDefault="000433EA" w:rsidP="00C37AA9">
      <w:pPr>
        <w:spacing w:after="0"/>
        <w:jc w:val="center"/>
        <w:rPr>
          <w:b/>
          <w:bCs/>
        </w:rPr>
      </w:pPr>
      <w:r w:rsidRPr="000433EA">
        <w:rPr>
          <w:b/>
          <w:bCs/>
        </w:rPr>
        <w:t>Уважаемые коллеги!</w:t>
      </w:r>
    </w:p>
    <w:p w14:paraId="24F4A784" w14:textId="77777777" w:rsidR="000433EA" w:rsidRDefault="000433EA" w:rsidP="006C0B77">
      <w:pPr>
        <w:spacing w:after="0"/>
        <w:ind w:firstLine="709"/>
        <w:jc w:val="both"/>
      </w:pPr>
    </w:p>
    <w:p w14:paraId="2BF53337" w14:textId="09A76A30" w:rsidR="000433EA" w:rsidRDefault="000433EA" w:rsidP="00293F82">
      <w:pPr>
        <w:spacing w:after="0"/>
        <w:ind w:firstLine="709"/>
        <w:jc w:val="both"/>
        <w:rPr>
          <w:szCs w:val="28"/>
        </w:rPr>
      </w:pPr>
      <w:r>
        <w:t xml:space="preserve">Приглашаем Вас принять участие в </w:t>
      </w:r>
      <w:r w:rsidRPr="00662568">
        <w:rPr>
          <w:szCs w:val="28"/>
        </w:rPr>
        <w:t>Межрегионально</w:t>
      </w:r>
      <w:r>
        <w:rPr>
          <w:szCs w:val="28"/>
        </w:rPr>
        <w:t>м</w:t>
      </w:r>
      <w:r w:rsidRPr="00662568">
        <w:rPr>
          <w:szCs w:val="28"/>
        </w:rPr>
        <w:t xml:space="preserve"> научно-техническо</w:t>
      </w:r>
      <w:r>
        <w:rPr>
          <w:szCs w:val="28"/>
        </w:rPr>
        <w:t>м</w:t>
      </w:r>
      <w:r w:rsidRPr="00662568">
        <w:rPr>
          <w:szCs w:val="28"/>
        </w:rPr>
        <w:t xml:space="preserve"> семинар</w:t>
      </w:r>
      <w:r>
        <w:rPr>
          <w:szCs w:val="28"/>
        </w:rPr>
        <w:t>е</w:t>
      </w:r>
      <w:r w:rsidRPr="00662568">
        <w:rPr>
          <w:szCs w:val="28"/>
        </w:rPr>
        <w:t xml:space="preserve"> «</w:t>
      </w:r>
      <w:r w:rsidRPr="00C37AA9">
        <w:rPr>
          <w:b/>
          <w:bCs/>
          <w:szCs w:val="28"/>
        </w:rPr>
        <w:t xml:space="preserve">Инфокоммуникационные технологии в системах передачи данных, мониторинга </w:t>
      </w:r>
      <w:r w:rsidR="009F63EF">
        <w:rPr>
          <w:b/>
          <w:bCs/>
          <w:szCs w:val="28"/>
        </w:rPr>
        <w:t>З</w:t>
      </w:r>
      <w:r w:rsidRPr="00C37AA9">
        <w:rPr>
          <w:b/>
          <w:bCs/>
          <w:szCs w:val="28"/>
        </w:rPr>
        <w:t>емли и воздушного пространства</w:t>
      </w:r>
      <w:r w:rsidRPr="00662568">
        <w:rPr>
          <w:szCs w:val="28"/>
        </w:rPr>
        <w:t>» и Межрегиональной выставк</w:t>
      </w:r>
      <w:r>
        <w:rPr>
          <w:szCs w:val="28"/>
        </w:rPr>
        <w:t>е</w:t>
      </w:r>
      <w:r w:rsidRPr="00662568">
        <w:rPr>
          <w:szCs w:val="28"/>
        </w:rPr>
        <w:t xml:space="preserve"> «</w:t>
      </w:r>
      <w:r w:rsidRPr="00C37AA9">
        <w:rPr>
          <w:b/>
          <w:bCs/>
          <w:szCs w:val="28"/>
        </w:rPr>
        <w:t>Программно-аппаратные средства инфокоммуникационных технологий</w:t>
      </w:r>
      <w:r w:rsidRPr="00662568">
        <w:rPr>
          <w:szCs w:val="28"/>
        </w:rPr>
        <w:t>»</w:t>
      </w:r>
      <w:r>
        <w:rPr>
          <w:szCs w:val="28"/>
        </w:rPr>
        <w:t>, приуроченными к «</w:t>
      </w:r>
      <w:r w:rsidRPr="00662568">
        <w:rPr>
          <w:szCs w:val="28"/>
        </w:rPr>
        <w:t>Дн</w:t>
      </w:r>
      <w:r>
        <w:rPr>
          <w:szCs w:val="28"/>
        </w:rPr>
        <w:t>ю</w:t>
      </w:r>
      <w:r w:rsidRPr="00662568">
        <w:rPr>
          <w:szCs w:val="28"/>
        </w:rPr>
        <w:t xml:space="preserve"> российской науки в НИУ «БелГУ»</w:t>
      </w:r>
    </w:p>
    <w:p w14:paraId="56BD13F2" w14:textId="77777777" w:rsidR="00293F82" w:rsidRDefault="00293F82" w:rsidP="000433EA">
      <w:pPr>
        <w:spacing w:after="0" w:line="360" w:lineRule="auto"/>
        <w:ind w:firstLine="709"/>
        <w:jc w:val="both"/>
      </w:pPr>
    </w:p>
    <w:p w14:paraId="2960FA34" w14:textId="6CAD7DB9" w:rsidR="000433EA" w:rsidRDefault="002B3D41" w:rsidP="000433EA">
      <w:pPr>
        <w:spacing w:after="0" w:line="360" w:lineRule="auto"/>
        <w:ind w:firstLine="709"/>
        <w:jc w:val="both"/>
      </w:pPr>
      <w:r>
        <w:t xml:space="preserve">Дата проведения мероприятий: </w:t>
      </w:r>
      <w:r w:rsidRPr="00B83833">
        <w:rPr>
          <w:b/>
          <w:bCs/>
        </w:rPr>
        <w:t>8 февраля 2023 года</w:t>
      </w:r>
    </w:p>
    <w:p w14:paraId="51128A85" w14:textId="77777777" w:rsidR="00B83833" w:rsidRDefault="002B3D41" w:rsidP="00744F3A">
      <w:pPr>
        <w:spacing w:after="0"/>
        <w:ind w:firstLine="709"/>
        <w:jc w:val="both"/>
      </w:pPr>
      <w:r>
        <w:t xml:space="preserve">Время проведения </w:t>
      </w:r>
    </w:p>
    <w:p w14:paraId="4C8EC7F1" w14:textId="1C7C0066" w:rsidR="00B83833" w:rsidRDefault="00B83833" w:rsidP="00744F3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научно-</w:t>
      </w:r>
      <w:r w:rsidR="009F63EF">
        <w:rPr>
          <w:b/>
          <w:szCs w:val="28"/>
        </w:rPr>
        <w:t>практический</w:t>
      </w:r>
      <w:r>
        <w:rPr>
          <w:b/>
          <w:szCs w:val="28"/>
        </w:rPr>
        <w:t xml:space="preserve"> семинар</w:t>
      </w:r>
    </w:p>
    <w:p w14:paraId="1C9956C6" w14:textId="4F58E44F" w:rsidR="00B83833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11.00 - 14.00,</w:t>
      </w:r>
    </w:p>
    <w:p w14:paraId="41A2A4D3" w14:textId="421FF293" w:rsidR="00B83833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ауд. 4-18б, к.15</w:t>
      </w:r>
    </w:p>
    <w:p w14:paraId="179A03A7" w14:textId="6B795F10" w:rsidR="00B83833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онлайн</w:t>
      </w:r>
      <w:r>
        <w:rPr>
          <w:szCs w:val="28"/>
        </w:rPr>
        <w:t xml:space="preserve"> </w:t>
      </w:r>
      <w:r w:rsidRPr="00B83833">
        <w:rPr>
          <w:szCs w:val="28"/>
        </w:rPr>
        <w:t>(ZOOM)</w:t>
      </w:r>
    </w:p>
    <w:p w14:paraId="2E21C35A" w14:textId="5847A21D" w:rsidR="00B83833" w:rsidRDefault="00B83833" w:rsidP="00744F3A">
      <w:pPr>
        <w:jc w:val="center"/>
        <w:rPr>
          <w:b/>
          <w:szCs w:val="28"/>
        </w:rPr>
      </w:pPr>
      <w:r>
        <w:rPr>
          <w:b/>
          <w:szCs w:val="28"/>
        </w:rPr>
        <w:t xml:space="preserve">межрегиональная выставка </w:t>
      </w:r>
    </w:p>
    <w:p w14:paraId="0A8ADEB6" w14:textId="4F2318F6" w:rsidR="00B83833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15.00 – 17.00</w:t>
      </w:r>
      <w:r>
        <w:rPr>
          <w:szCs w:val="28"/>
        </w:rPr>
        <w:t>,</w:t>
      </w:r>
    </w:p>
    <w:p w14:paraId="0C8E92B5" w14:textId="77777777" w:rsidR="00B83833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ауд. 4-17, к. 15</w:t>
      </w:r>
    </w:p>
    <w:p w14:paraId="26106224" w14:textId="18C6C204" w:rsidR="000433EA" w:rsidRPr="00B83833" w:rsidRDefault="00B83833" w:rsidP="00744F3A">
      <w:pPr>
        <w:spacing w:after="0"/>
        <w:jc w:val="center"/>
        <w:rPr>
          <w:szCs w:val="28"/>
        </w:rPr>
      </w:pPr>
      <w:r w:rsidRPr="00B83833">
        <w:rPr>
          <w:szCs w:val="28"/>
        </w:rPr>
        <w:t>онлайн (ZOOM)</w:t>
      </w:r>
    </w:p>
    <w:p w14:paraId="3D5896C5" w14:textId="465F24FC" w:rsidR="000433EA" w:rsidRDefault="00B83833" w:rsidP="00744F3A">
      <w:pPr>
        <w:spacing w:after="0"/>
        <w:jc w:val="both"/>
      </w:pPr>
      <w:r>
        <w:t>Для онлайн подключения используйте ссылку</w:t>
      </w:r>
    </w:p>
    <w:p w14:paraId="6AF79E0A" w14:textId="77777777" w:rsidR="00B83833" w:rsidRDefault="00B83833" w:rsidP="00744F3A">
      <w:pPr>
        <w:spacing w:after="0"/>
        <w:jc w:val="both"/>
      </w:pPr>
    </w:p>
    <w:p w14:paraId="36F552F7" w14:textId="255CDEE9" w:rsidR="00B83833" w:rsidRDefault="0099599B" w:rsidP="00744F3A">
      <w:pPr>
        <w:spacing w:after="0"/>
      </w:pPr>
      <w:hyperlink r:id="rId8" w:history="1">
        <w:r w:rsidR="00B83833" w:rsidRPr="00D92E1A">
          <w:rPr>
            <w:rStyle w:val="a7"/>
            <w:rFonts w:ascii="Courier New" w:hAnsi="Courier New" w:cs="Courier New"/>
            <w:sz w:val="21"/>
            <w:szCs w:val="21"/>
            <w:shd w:val="clear" w:color="auto" w:fill="FDFDFD"/>
          </w:rPr>
          <w:t>https://us06web.zoom.us/j/87308384646?pwd=ak1rZmcxRGphME03MjlKQkt6Yi80QT09</w:t>
        </w:r>
      </w:hyperlink>
      <w:r w:rsidR="00B83833">
        <w:rPr>
          <w:rFonts w:ascii="Courier New" w:hAnsi="Courier New" w:cs="Courier New"/>
          <w:color w:val="333333"/>
          <w:sz w:val="21"/>
          <w:szCs w:val="21"/>
        </w:rPr>
        <w:br/>
      </w:r>
      <w:r w:rsidR="00B83833">
        <w:rPr>
          <w:rFonts w:ascii="Courier New" w:hAnsi="Courier New" w:cs="Courier New"/>
          <w:color w:val="333333"/>
          <w:sz w:val="21"/>
          <w:szCs w:val="21"/>
        </w:rPr>
        <w:br/>
      </w:r>
      <w:r w:rsidR="00B83833" w:rsidRPr="003B473C">
        <w:rPr>
          <w:b/>
          <w:i/>
          <w:szCs w:val="28"/>
        </w:rPr>
        <w:t>Идентификатор конференции</w:t>
      </w:r>
      <w:r w:rsidR="003B473C" w:rsidRPr="003B473C">
        <w:rPr>
          <w:b/>
          <w:i/>
          <w:szCs w:val="28"/>
        </w:rPr>
        <w:t xml:space="preserve"> (выставки)</w:t>
      </w:r>
      <w:r w:rsidR="00B83833" w:rsidRPr="00B83833">
        <w:rPr>
          <w:szCs w:val="28"/>
        </w:rPr>
        <w:t>: 873 0838 4646</w:t>
      </w:r>
      <w:r w:rsidR="00B83833" w:rsidRPr="00B83833">
        <w:rPr>
          <w:szCs w:val="28"/>
        </w:rPr>
        <w:br/>
      </w:r>
      <w:r w:rsidR="00B83833" w:rsidRPr="003B473C">
        <w:rPr>
          <w:b/>
          <w:i/>
          <w:szCs w:val="28"/>
        </w:rPr>
        <w:t>Код доступа</w:t>
      </w:r>
      <w:r w:rsidR="00B83833" w:rsidRPr="00B83833">
        <w:rPr>
          <w:szCs w:val="28"/>
        </w:rPr>
        <w:t>: 952119</w:t>
      </w:r>
    </w:p>
    <w:p w14:paraId="55C5173E" w14:textId="77777777" w:rsidR="00B83833" w:rsidRDefault="00B83833" w:rsidP="006C0B77">
      <w:pPr>
        <w:spacing w:after="0"/>
        <w:ind w:firstLine="709"/>
        <w:jc w:val="both"/>
      </w:pPr>
    </w:p>
    <w:p w14:paraId="449BCB28" w14:textId="79321DE1" w:rsidR="00F12C76" w:rsidRDefault="003B473C" w:rsidP="003B473C">
      <w:pPr>
        <w:spacing w:after="0"/>
        <w:ind w:left="707" w:firstLine="709"/>
        <w:jc w:val="both"/>
        <w:rPr>
          <w:b/>
        </w:rPr>
      </w:pPr>
      <w:r>
        <w:rPr>
          <w:b/>
        </w:rPr>
        <w:t xml:space="preserve">                 </w:t>
      </w:r>
      <w:r w:rsidR="000433EA" w:rsidRPr="009F63EF">
        <w:rPr>
          <w:b/>
        </w:rPr>
        <w:t xml:space="preserve">Организаторы </w:t>
      </w:r>
      <w:r w:rsidR="00A169F9" w:rsidRPr="009F63EF">
        <w:rPr>
          <w:b/>
        </w:rPr>
        <w:t>мероприятий</w:t>
      </w:r>
      <w:r w:rsidR="000433EA" w:rsidRPr="009F63EF">
        <w:rPr>
          <w:b/>
        </w:rPr>
        <w:t>:</w:t>
      </w:r>
    </w:p>
    <w:p w14:paraId="12B12E49" w14:textId="77777777" w:rsidR="003B473C" w:rsidRPr="009F63EF" w:rsidRDefault="003B473C" w:rsidP="003B473C">
      <w:pPr>
        <w:spacing w:after="0"/>
        <w:ind w:left="707" w:firstLine="709"/>
        <w:jc w:val="both"/>
        <w:rPr>
          <w:b/>
        </w:rPr>
      </w:pPr>
    </w:p>
    <w:p w14:paraId="3FF60174" w14:textId="03D84A63" w:rsidR="009F63EF" w:rsidRPr="009F63EF" w:rsidRDefault="009F63EF" w:rsidP="003B473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63EF">
        <w:rPr>
          <w:rFonts w:ascii="Times New Roman" w:hAnsi="Times New Roman"/>
          <w:b/>
          <w:sz w:val="28"/>
          <w:szCs w:val="28"/>
        </w:rPr>
        <w:t>Программный комитет:</w:t>
      </w:r>
    </w:p>
    <w:p w14:paraId="5BA289D8" w14:textId="77777777" w:rsidR="009F63E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Жиляков Евгений Георгиевич – </w:t>
      </w:r>
      <w:r>
        <w:rPr>
          <w:rFonts w:ascii="Times New Roman" w:hAnsi="Times New Roman"/>
          <w:sz w:val="28"/>
          <w:szCs w:val="28"/>
        </w:rPr>
        <w:t xml:space="preserve">д.т.н., профессор, </w:t>
      </w:r>
      <w:r w:rsidRPr="0076457F">
        <w:rPr>
          <w:rFonts w:ascii="Times New Roman" w:hAnsi="Times New Roman"/>
          <w:sz w:val="28"/>
          <w:szCs w:val="28"/>
        </w:rPr>
        <w:t>профессор кафедры информационно–телекоммуникационных систем и технологий</w:t>
      </w:r>
      <w:r>
        <w:rPr>
          <w:rFonts w:ascii="Times New Roman" w:hAnsi="Times New Roman"/>
          <w:sz w:val="28"/>
          <w:szCs w:val="28"/>
        </w:rPr>
        <w:t>;</w:t>
      </w:r>
    </w:p>
    <w:p w14:paraId="058F00FC" w14:textId="77777777" w:rsidR="009F63EF" w:rsidRPr="0076457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Кузнецов Евгений Викторович – </w:t>
      </w:r>
      <w:r>
        <w:rPr>
          <w:rFonts w:ascii="Times New Roman" w:hAnsi="Times New Roman"/>
          <w:sz w:val="28"/>
          <w:szCs w:val="28"/>
        </w:rPr>
        <w:t xml:space="preserve">д.т.н., профессор, </w:t>
      </w:r>
      <w:r w:rsidRPr="0076457F">
        <w:rPr>
          <w:rFonts w:ascii="Times New Roman" w:hAnsi="Times New Roman"/>
          <w:sz w:val="28"/>
          <w:szCs w:val="28"/>
        </w:rPr>
        <w:t>Генеральный директор АО «НИИ «Полюс» им. М.Ф. Стельмаха»;</w:t>
      </w:r>
    </w:p>
    <w:p w14:paraId="5A256B08" w14:textId="256D4C65" w:rsidR="009F63E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Мухин Иван Ефимович </w:t>
      </w:r>
      <w:r>
        <w:rPr>
          <w:rFonts w:ascii="Times New Roman" w:hAnsi="Times New Roman"/>
          <w:sz w:val="28"/>
          <w:szCs w:val="28"/>
        </w:rPr>
        <w:t>–</w:t>
      </w:r>
      <w:r w:rsidRPr="0076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д.т.н., с.н.с., </w:t>
      </w:r>
      <w:r w:rsidRPr="0076457F">
        <w:rPr>
          <w:rFonts w:ascii="Times New Roman" w:hAnsi="Times New Roman"/>
          <w:sz w:val="28"/>
          <w:szCs w:val="28"/>
        </w:rPr>
        <w:t>Главный конструктор специальных проектов ОА «Авиаавтоматика» им. В.В. Тарасова»</w:t>
      </w:r>
      <w:r w:rsidR="00F44670">
        <w:rPr>
          <w:rFonts w:ascii="Times New Roman" w:hAnsi="Times New Roman"/>
          <w:sz w:val="28"/>
          <w:szCs w:val="28"/>
        </w:rPr>
        <w:t>.</w:t>
      </w:r>
    </w:p>
    <w:p w14:paraId="7E7F1553" w14:textId="32496F93" w:rsidR="009F63E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A3810" w14:textId="77777777" w:rsidR="003B473C" w:rsidRPr="0076457F" w:rsidRDefault="003B473C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E1B0D" w14:textId="6C3C10D9" w:rsidR="009F63EF" w:rsidRPr="009F63EF" w:rsidRDefault="009F63EF" w:rsidP="003B473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63EF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 (Оргкомитет):</w:t>
      </w:r>
    </w:p>
    <w:p w14:paraId="413072BA" w14:textId="77777777" w:rsidR="009F63EF" w:rsidRPr="0076457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Репников Николай Иванович – </w:t>
      </w:r>
      <w:r>
        <w:rPr>
          <w:rFonts w:ascii="Times New Roman" w:hAnsi="Times New Roman"/>
          <w:sz w:val="28"/>
          <w:szCs w:val="28"/>
        </w:rPr>
        <w:t xml:space="preserve">к.ф-м.н., </w:t>
      </w:r>
      <w:r w:rsidRPr="0076457F">
        <w:rPr>
          <w:rFonts w:ascii="Times New Roman" w:hAnsi="Times New Roman"/>
          <w:sz w:val="28"/>
          <w:szCs w:val="28"/>
        </w:rPr>
        <w:t>проректор по науке и инновациям НИУ «БелГУ»;</w:t>
      </w:r>
    </w:p>
    <w:p w14:paraId="7AAE1B77" w14:textId="77777777" w:rsidR="009F63EF" w:rsidRPr="0076457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Жиляков Евгений Георгиевич – </w:t>
      </w:r>
      <w:r>
        <w:rPr>
          <w:rFonts w:ascii="Times New Roman" w:hAnsi="Times New Roman"/>
          <w:sz w:val="28"/>
          <w:szCs w:val="28"/>
        </w:rPr>
        <w:t xml:space="preserve">д.т.н., профессор, </w:t>
      </w:r>
      <w:r w:rsidRPr="0076457F">
        <w:rPr>
          <w:rFonts w:ascii="Times New Roman" w:hAnsi="Times New Roman"/>
          <w:sz w:val="28"/>
          <w:szCs w:val="28"/>
        </w:rPr>
        <w:t>профессор кафедры информационно–телекоммуникационных систем и технологий</w:t>
      </w:r>
    </w:p>
    <w:p w14:paraId="04609287" w14:textId="77777777" w:rsidR="009F63EF" w:rsidRPr="0076457F" w:rsidRDefault="009F63EF" w:rsidP="009F63EF">
      <w:pPr>
        <w:jc w:val="both"/>
        <w:rPr>
          <w:szCs w:val="28"/>
        </w:rPr>
      </w:pPr>
      <w:r w:rsidRPr="0076457F">
        <w:rPr>
          <w:szCs w:val="28"/>
        </w:rPr>
        <w:t xml:space="preserve">Олейник Иван Иванович </w:t>
      </w:r>
      <w:r>
        <w:rPr>
          <w:szCs w:val="28"/>
        </w:rPr>
        <w:t>–</w:t>
      </w:r>
      <w:r w:rsidRPr="0076457F">
        <w:rPr>
          <w:szCs w:val="28"/>
        </w:rPr>
        <w:t xml:space="preserve"> </w:t>
      </w:r>
      <w:r>
        <w:rPr>
          <w:szCs w:val="28"/>
        </w:rPr>
        <w:t>к.т.н., и.о.</w:t>
      </w:r>
      <w:r w:rsidRPr="0076457F">
        <w:rPr>
          <w:szCs w:val="28"/>
        </w:rPr>
        <w:t xml:space="preserve"> заведующего кафедры информационно–телекоммуникационных систем и технологий;</w:t>
      </w:r>
    </w:p>
    <w:p w14:paraId="07E206E9" w14:textId="77777777" w:rsidR="009F63EF" w:rsidRPr="0076457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Прохоренко Екатерина Ивановна </w:t>
      </w:r>
      <w:r>
        <w:rPr>
          <w:rFonts w:ascii="Times New Roman" w:hAnsi="Times New Roman"/>
          <w:sz w:val="28"/>
          <w:szCs w:val="28"/>
        </w:rPr>
        <w:t>–</w:t>
      </w:r>
      <w:r w:rsidRPr="0076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к.т.н., доцент, </w:t>
      </w:r>
      <w:r w:rsidRPr="0076457F">
        <w:rPr>
          <w:rFonts w:ascii="Times New Roman" w:hAnsi="Times New Roman"/>
          <w:sz w:val="28"/>
          <w:szCs w:val="28"/>
        </w:rPr>
        <w:t>доцент кафедры информационно–телекоммуникационных систем и технологий;</w:t>
      </w:r>
    </w:p>
    <w:p w14:paraId="052FBF29" w14:textId="77777777" w:rsidR="009F63EF" w:rsidRPr="0076457F" w:rsidRDefault="009F63EF" w:rsidP="009F63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57F">
        <w:rPr>
          <w:rFonts w:ascii="Times New Roman" w:hAnsi="Times New Roman"/>
          <w:sz w:val="28"/>
          <w:szCs w:val="28"/>
        </w:rPr>
        <w:t xml:space="preserve">Заливин Александр Николаевич –  </w:t>
      </w:r>
      <w:r>
        <w:rPr>
          <w:rFonts w:ascii="Times New Roman" w:hAnsi="Times New Roman"/>
          <w:sz w:val="28"/>
          <w:szCs w:val="28"/>
        </w:rPr>
        <w:t xml:space="preserve">к.т.н., </w:t>
      </w:r>
      <w:r w:rsidRPr="0076457F">
        <w:rPr>
          <w:rFonts w:ascii="Times New Roman" w:hAnsi="Times New Roman"/>
          <w:sz w:val="28"/>
          <w:szCs w:val="28"/>
        </w:rPr>
        <w:t>доцент кафедры информационно–телекоммуникационных систем и технологий</w:t>
      </w:r>
      <w:r>
        <w:rPr>
          <w:rFonts w:ascii="Times New Roman" w:hAnsi="Times New Roman"/>
          <w:sz w:val="28"/>
          <w:szCs w:val="28"/>
        </w:rPr>
        <w:t>.</w:t>
      </w:r>
    </w:p>
    <w:p w14:paraId="50D8396B" w14:textId="5E0C5F84" w:rsidR="00A169F9" w:rsidRDefault="00A169F9" w:rsidP="009F63EF">
      <w:pPr>
        <w:spacing w:after="0"/>
        <w:jc w:val="both"/>
      </w:pPr>
    </w:p>
    <w:p w14:paraId="1BB92DB6" w14:textId="3154F93E" w:rsidR="00C61A58" w:rsidRDefault="00C61A58" w:rsidP="003B473C">
      <w:pPr>
        <w:spacing w:after="0"/>
        <w:ind w:firstLine="851"/>
        <w:jc w:val="both"/>
        <w:rPr>
          <w:b/>
        </w:rPr>
      </w:pPr>
      <w:r w:rsidRPr="00C61A58">
        <w:rPr>
          <w:b/>
        </w:rPr>
        <w:t>Контактн</w:t>
      </w:r>
      <w:r w:rsidR="003B473C">
        <w:rPr>
          <w:b/>
        </w:rPr>
        <w:t>ые</w:t>
      </w:r>
      <w:r w:rsidRPr="00C61A58">
        <w:rPr>
          <w:b/>
        </w:rPr>
        <w:t xml:space="preserve"> лиц</w:t>
      </w:r>
      <w:r w:rsidR="003B473C">
        <w:rPr>
          <w:b/>
        </w:rPr>
        <w:t>а</w:t>
      </w:r>
      <w:r w:rsidR="00293F82">
        <w:rPr>
          <w:b/>
        </w:rPr>
        <w:t>:</w:t>
      </w:r>
    </w:p>
    <w:p w14:paraId="36E11F1F" w14:textId="52680D3C" w:rsidR="00C61A58" w:rsidRPr="003B473C" w:rsidRDefault="00C61A58" w:rsidP="003B473C">
      <w:pPr>
        <w:spacing w:after="0"/>
        <w:rPr>
          <w:szCs w:val="28"/>
        </w:rPr>
      </w:pPr>
      <w:r w:rsidRPr="00C61A58">
        <w:rPr>
          <w:szCs w:val="28"/>
        </w:rPr>
        <w:t>Прохоренко Екатерина Ивановна, 8(903) 024-87-68,</w:t>
      </w:r>
      <w:r w:rsidRPr="00C61A58">
        <w:rPr>
          <w:szCs w:val="28"/>
        </w:rPr>
        <w:t xml:space="preserve"> </w:t>
      </w:r>
      <w:hyperlink r:id="rId9" w:history="1">
        <w:r w:rsidR="003B473C" w:rsidRPr="00E55DF7">
          <w:rPr>
            <w:rStyle w:val="a7"/>
            <w:szCs w:val="28"/>
            <w:lang w:val="en-US"/>
          </w:rPr>
          <w:t>prokhorenko</w:t>
        </w:r>
        <w:r w:rsidR="003B473C" w:rsidRPr="00E55DF7">
          <w:rPr>
            <w:rStyle w:val="a7"/>
            <w:szCs w:val="28"/>
          </w:rPr>
          <w:t>@</w:t>
        </w:r>
        <w:r w:rsidR="003B473C" w:rsidRPr="00E55DF7">
          <w:rPr>
            <w:rStyle w:val="a7"/>
            <w:szCs w:val="28"/>
            <w:lang w:val="en-US"/>
          </w:rPr>
          <w:t>bsu</w:t>
        </w:r>
        <w:r w:rsidR="003B473C" w:rsidRPr="00E55DF7">
          <w:rPr>
            <w:rStyle w:val="a7"/>
            <w:szCs w:val="28"/>
          </w:rPr>
          <w:t>.</w:t>
        </w:r>
        <w:r w:rsidR="003B473C" w:rsidRPr="00E55DF7">
          <w:rPr>
            <w:rStyle w:val="a7"/>
            <w:szCs w:val="28"/>
            <w:lang w:val="en-US"/>
          </w:rPr>
          <w:t>edu</w:t>
        </w:r>
        <w:r w:rsidR="003B473C" w:rsidRPr="00E55DF7">
          <w:rPr>
            <w:rStyle w:val="a7"/>
            <w:szCs w:val="28"/>
          </w:rPr>
          <w:t>.</w:t>
        </w:r>
        <w:r w:rsidR="003B473C" w:rsidRPr="00E55DF7">
          <w:rPr>
            <w:rStyle w:val="a7"/>
            <w:szCs w:val="28"/>
            <w:lang w:val="en-US"/>
          </w:rPr>
          <w:t>ru</w:t>
        </w:r>
      </w:hyperlink>
    </w:p>
    <w:p w14:paraId="01C5E497" w14:textId="345FEEBC" w:rsidR="003B473C" w:rsidRPr="003B473C" w:rsidRDefault="003B473C" w:rsidP="003B473C">
      <w:pPr>
        <w:spacing w:after="0"/>
        <w:rPr>
          <w:szCs w:val="28"/>
        </w:rPr>
      </w:pPr>
      <w:r w:rsidRPr="003B473C">
        <w:rPr>
          <w:szCs w:val="28"/>
        </w:rPr>
        <w:t xml:space="preserve">Заливин Александр Николаевич, </w:t>
      </w:r>
      <w:r w:rsidRPr="003B473C">
        <w:rPr>
          <w:szCs w:val="28"/>
        </w:rPr>
        <w:t>8(915) 527-36-65</w:t>
      </w:r>
      <w:r>
        <w:rPr>
          <w:szCs w:val="28"/>
        </w:rPr>
        <w:t xml:space="preserve">, </w:t>
      </w:r>
      <w:r w:rsidRPr="003B473C">
        <w:rPr>
          <w:szCs w:val="28"/>
        </w:rPr>
        <w:t xml:space="preserve"> </w:t>
      </w:r>
      <w:hyperlink r:id="rId10" w:history="1">
        <w:r w:rsidRPr="003B473C">
          <w:rPr>
            <w:rStyle w:val="a7"/>
            <w:szCs w:val="28"/>
            <w:lang w:val="en-US"/>
          </w:rPr>
          <w:t>zalivin</w:t>
        </w:r>
        <w:r w:rsidRPr="003B473C">
          <w:rPr>
            <w:rStyle w:val="a7"/>
            <w:szCs w:val="28"/>
          </w:rPr>
          <w:t>@bsu.edu.ru</w:t>
        </w:r>
      </w:hyperlink>
    </w:p>
    <w:p w14:paraId="755BAC62" w14:textId="76D5B9DE" w:rsidR="003B473C" w:rsidRPr="003B473C" w:rsidRDefault="003B473C" w:rsidP="00C61A58">
      <w:pPr>
        <w:rPr>
          <w:b/>
          <w:szCs w:val="28"/>
        </w:rPr>
      </w:pPr>
    </w:p>
    <w:p w14:paraId="014DD8F1" w14:textId="29030129" w:rsidR="00A169F9" w:rsidRDefault="00A169F9" w:rsidP="006C0B77">
      <w:pPr>
        <w:spacing w:after="0"/>
        <w:ind w:firstLine="709"/>
        <w:jc w:val="both"/>
        <w:rPr>
          <w:b/>
          <w:szCs w:val="28"/>
        </w:rPr>
      </w:pPr>
      <w:r>
        <w:t xml:space="preserve">Цель проведения семинара и выставки: обсуждение вопросов </w:t>
      </w:r>
      <w:r w:rsidRPr="00A169F9">
        <w:t xml:space="preserve">разработки технологий программно-аппаратного обеспечения в системах передачи данных, мониторинга </w:t>
      </w:r>
      <w:r w:rsidR="00293F82">
        <w:t>З</w:t>
      </w:r>
      <w:r w:rsidRPr="00A169F9">
        <w:t xml:space="preserve">емли и воздушного пространства, </w:t>
      </w:r>
      <w:r>
        <w:t xml:space="preserve">демонстрация </w:t>
      </w:r>
      <w:r w:rsidRPr="00A169F9">
        <w:t>программно-аппаратны</w:t>
      </w:r>
      <w:r>
        <w:t>х</w:t>
      </w:r>
      <w:r w:rsidRPr="00A169F9">
        <w:t xml:space="preserve"> средств инфокоммуникационных технологий</w:t>
      </w:r>
      <w:r w:rsidR="00334A23">
        <w:rPr>
          <w:b/>
          <w:szCs w:val="28"/>
        </w:rPr>
        <w:t>.</w:t>
      </w:r>
    </w:p>
    <w:p w14:paraId="702CFCBF" w14:textId="77777777" w:rsidR="003B473C" w:rsidRDefault="003B473C" w:rsidP="006C0B77">
      <w:pPr>
        <w:spacing w:after="0"/>
        <w:ind w:firstLine="709"/>
        <w:jc w:val="both"/>
      </w:pPr>
    </w:p>
    <w:p w14:paraId="4ED03F91" w14:textId="1CB1E864" w:rsidR="00334A23" w:rsidRDefault="00334A23" w:rsidP="006C0B77">
      <w:pPr>
        <w:spacing w:after="0"/>
        <w:ind w:firstLine="709"/>
        <w:jc w:val="both"/>
      </w:pPr>
      <w:r>
        <w:t xml:space="preserve">На семинаре планируется обсуждение следующих вопросов: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83"/>
        <w:gridCol w:w="3343"/>
        <w:gridCol w:w="3257"/>
        <w:gridCol w:w="2268"/>
      </w:tblGrid>
      <w:tr w:rsidR="00293F82" w14:paraId="55432C05" w14:textId="77777777" w:rsidTr="00293F82">
        <w:tc>
          <w:tcPr>
            <w:tcW w:w="483" w:type="dxa"/>
          </w:tcPr>
          <w:p w14:paraId="3A61829C" w14:textId="77777777" w:rsidR="00293F82" w:rsidRPr="004C264C" w:rsidRDefault="00293F82" w:rsidP="004C7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14:paraId="49DC8106" w14:textId="77777777" w:rsidR="00293F82" w:rsidRPr="004C264C" w:rsidRDefault="00293F82" w:rsidP="004C7339">
            <w:pPr>
              <w:jc w:val="center"/>
              <w:rPr>
                <w:b/>
                <w:sz w:val="24"/>
                <w:szCs w:val="24"/>
              </w:rPr>
            </w:pPr>
            <w:r w:rsidRPr="004C264C">
              <w:rPr>
                <w:b/>
                <w:sz w:val="24"/>
                <w:szCs w:val="24"/>
              </w:rPr>
              <w:t>Наименование доклада</w:t>
            </w:r>
          </w:p>
        </w:tc>
        <w:tc>
          <w:tcPr>
            <w:tcW w:w="3257" w:type="dxa"/>
          </w:tcPr>
          <w:p w14:paraId="2B4EA1AA" w14:textId="77777777" w:rsidR="00293F82" w:rsidRPr="004C264C" w:rsidRDefault="00293F82" w:rsidP="004C7339">
            <w:pPr>
              <w:jc w:val="center"/>
              <w:rPr>
                <w:b/>
                <w:sz w:val="24"/>
                <w:szCs w:val="24"/>
              </w:rPr>
            </w:pPr>
            <w:r w:rsidRPr="004C264C">
              <w:rPr>
                <w:b/>
                <w:sz w:val="24"/>
                <w:szCs w:val="24"/>
              </w:rPr>
              <w:t>Соавторы</w:t>
            </w:r>
          </w:p>
        </w:tc>
        <w:tc>
          <w:tcPr>
            <w:tcW w:w="2268" w:type="dxa"/>
          </w:tcPr>
          <w:p w14:paraId="029CD279" w14:textId="77777777" w:rsidR="00293F82" w:rsidRPr="004C264C" w:rsidRDefault="00293F82" w:rsidP="004C7339">
            <w:pPr>
              <w:jc w:val="center"/>
              <w:rPr>
                <w:b/>
                <w:sz w:val="24"/>
                <w:szCs w:val="24"/>
              </w:rPr>
            </w:pPr>
            <w:r w:rsidRPr="004C264C">
              <w:rPr>
                <w:b/>
                <w:sz w:val="24"/>
                <w:szCs w:val="24"/>
              </w:rPr>
              <w:t>Докладчик</w:t>
            </w:r>
          </w:p>
        </w:tc>
      </w:tr>
      <w:tr w:rsidR="00293F82" w14:paraId="17DAF898" w14:textId="77777777" w:rsidTr="00293F82">
        <w:tc>
          <w:tcPr>
            <w:tcW w:w="483" w:type="dxa"/>
          </w:tcPr>
          <w:p w14:paraId="0CFCA146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 w:rsidRPr="004C264C">
              <w:rPr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52C3C2A9" w14:textId="77777777" w:rsidR="00293F82" w:rsidRPr="00FB2C79" w:rsidRDefault="00293F82" w:rsidP="004C7339">
            <w:pPr>
              <w:jc w:val="both"/>
              <w:rPr>
                <w:sz w:val="24"/>
                <w:szCs w:val="24"/>
              </w:rPr>
            </w:pPr>
            <w:r w:rsidRPr="00FB2C79">
              <w:rPr>
                <w:sz w:val="24"/>
                <w:szCs w:val="24"/>
              </w:rPr>
              <w:t>Технологии обнаружения малоразмерных беспилотных летательных аппаратов и замаскированных объектов, включая подповерхностные неглубоко залегающие</w:t>
            </w:r>
          </w:p>
        </w:tc>
        <w:tc>
          <w:tcPr>
            <w:tcW w:w="3257" w:type="dxa"/>
          </w:tcPr>
          <w:p w14:paraId="3B0FAB21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профессор,</w:t>
            </w:r>
          </w:p>
          <w:p w14:paraId="6324F3BE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И.Е., (</w:t>
            </w:r>
            <w:r w:rsidRPr="00ED0F5A">
              <w:rPr>
                <w:sz w:val="24"/>
                <w:szCs w:val="24"/>
              </w:rPr>
              <w:t>Курск</w:t>
            </w:r>
            <w:r>
              <w:rPr>
                <w:sz w:val="24"/>
                <w:szCs w:val="24"/>
              </w:rPr>
              <w:t>)</w:t>
            </w:r>
          </w:p>
          <w:p w14:paraId="1BA7A94D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профессор Жиляков Е.Г.,</w:t>
            </w:r>
          </w:p>
          <w:p w14:paraId="0A16AA52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доцент</w:t>
            </w:r>
          </w:p>
          <w:p w14:paraId="2290B9DF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Черноморец А.А.,</w:t>
            </w:r>
          </w:p>
          <w:p w14:paraId="25376EB0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 Заливин А.Н.</w:t>
            </w:r>
          </w:p>
          <w:p w14:paraId="5A9E2523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А.Н., (</w:t>
            </w:r>
            <w:r w:rsidRPr="00ED0F5A">
              <w:rPr>
                <w:sz w:val="24"/>
                <w:szCs w:val="24"/>
              </w:rPr>
              <w:t>Курск</w:t>
            </w:r>
            <w:r>
              <w:rPr>
                <w:sz w:val="24"/>
                <w:szCs w:val="24"/>
              </w:rPr>
              <w:t>)</w:t>
            </w:r>
          </w:p>
          <w:p w14:paraId="00038955" w14:textId="77777777" w:rsidR="00293F82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Кунгурцев С.А.</w:t>
            </w:r>
          </w:p>
          <w:p w14:paraId="22B83EA6" w14:textId="77777777" w:rsidR="00293F82" w:rsidRPr="004C264C" w:rsidRDefault="00293F82" w:rsidP="004C7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825B3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к.т.н. </w:t>
            </w:r>
            <w:r w:rsidRPr="004C264C">
              <w:rPr>
                <w:sz w:val="24"/>
                <w:szCs w:val="24"/>
              </w:rPr>
              <w:t>Олейник И.И.</w:t>
            </w:r>
          </w:p>
        </w:tc>
      </w:tr>
      <w:tr w:rsidR="00293F82" w14:paraId="358860A2" w14:textId="77777777" w:rsidTr="00293F82">
        <w:tc>
          <w:tcPr>
            <w:tcW w:w="483" w:type="dxa"/>
          </w:tcPr>
          <w:p w14:paraId="467F8FA9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 w:rsidRPr="004C264C">
              <w:rPr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26B71D93" w14:textId="77777777" w:rsidR="00293F82" w:rsidRPr="008825E3" w:rsidRDefault="00293F82" w:rsidP="004C7339">
            <w:pPr>
              <w:jc w:val="both"/>
              <w:rPr>
                <w:sz w:val="24"/>
                <w:szCs w:val="24"/>
              </w:rPr>
            </w:pPr>
            <w:r w:rsidRPr="008825E3">
              <w:rPr>
                <w:sz w:val="24"/>
                <w:szCs w:val="24"/>
              </w:rPr>
              <w:t>Технологии создания мобильных радиолокационных комплексов для обнаружения и сопровождения высокоскоростных объектов</w:t>
            </w:r>
          </w:p>
        </w:tc>
        <w:tc>
          <w:tcPr>
            <w:tcW w:w="3257" w:type="dxa"/>
          </w:tcPr>
          <w:p w14:paraId="59F66405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д.т.н., профессор,</w:t>
            </w:r>
          </w:p>
          <w:p w14:paraId="5C6808EE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Мухин И.Е., (Курск)</w:t>
            </w:r>
          </w:p>
          <w:p w14:paraId="1E2B68A2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к.т.н. Олейник И.И.,</w:t>
            </w:r>
          </w:p>
          <w:p w14:paraId="0259BDFC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к.т.н. Орищук С.Г. (Москва)</w:t>
            </w:r>
          </w:p>
          <w:p w14:paraId="47DA29B0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Бердюгин П.С., (Москва)</w:t>
            </w:r>
          </w:p>
          <w:p w14:paraId="177E272C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Попов А.Н. (Курск)</w:t>
            </w:r>
          </w:p>
          <w:p w14:paraId="5DB1927B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D6E2D" w14:textId="77777777" w:rsidR="00293F82" w:rsidRPr="004C264C" w:rsidRDefault="00293F82" w:rsidP="004C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к.т.н. </w:t>
            </w:r>
            <w:r w:rsidRPr="004C264C">
              <w:rPr>
                <w:sz w:val="24"/>
                <w:szCs w:val="24"/>
              </w:rPr>
              <w:t>Заливин А.Н.</w:t>
            </w:r>
          </w:p>
        </w:tc>
      </w:tr>
      <w:tr w:rsidR="00293F82" w14:paraId="10301743" w14:textId="77777777" w:rsidTr="00293F82">
        <w:tc>
          <w:tcPr>
            <w:tcW w:w="483" w:type="dxa"/>
          </w:tcPr>
          <w:p w14:paraId="4BEFE7BE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 w:rsidRPr="004C264C">
              <w:rPr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4D9A316D" w14:textId="77777777" w:rsidR="00293F82" w:rsidRPr="008825E3" w:rsidRDefault="00293F82" w:rsidP="004C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8825E3">
              <w:rPr>
                <w:sz w:val="24"/>
                <w:szCs w:val="24"/>
              </w:rPr>
              <w:t xml:space="preserve"> радиофотон</w:t>
            </w:r>
            <w:r>
              <w:rPr>
                <w:sz w:val="24"/>
                <w:szCs w:val="24"/>
              </w:rPr>
              <w:t>ных технологий</w:t>
            </w:r>
            <w:r w:rsidRPr="0088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8825E3">
              <w:rPr>
                <w:sz w:val="24"/>
                <w:szCs w:val="24"/>
              </w:rPr>
              <w:t xml:space="preserve"> радиолокационных систем и комплексов. Задачи, проблемы, тенденции развития</w:t>
            </w:r>
          </w:p>
        </w:tc>
        <w:tc>
          <w:tcPr>
            <w:tcW w:w="3257" w:type="dxa"/>
          </w:tcPr>
          <w:p w14:paraId="2F66EE6D" w14:textId="77777777" w:rsidR="00293F82" w:rsidRPr="00ED0F5A" w:rsidRDefault="00293F82" w:rsidP="004C7339">
            <w:pPr>
              <w:jc w:val="both"/>
              <w:rPr>
                <w:sz w:val="24"/>
                <w:szCs w:val="24"/>
              </w:rPr>
            </w:pPr>
            <w:r w:rsidRPr="00ED0F5A">
              <w:rPr>
                <w:sz w:val="24"/>
                <w:szCs w:val="24"/>
              </w:rPr>
              <w:t>д.т.н., профессор Кузнецов Е.В. (Москва)</w:t>
            </w:r>
          </w:p>
        </w:tc>
        <w:tc>
          <w:tcPr>
            <w:tcW w:w="2268" w:type="dxa"/>
          </w:tcPr>
          <w:p w14:paraId="1AD59E8C" w14:textId="77777777" w:rsidR="00293F82" w:rsidRPr="004C264C" w:rsidRDefault="00293F82" w:rsidP="004C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к.т.н. </w:t>
            </w:r>
            <w:r w:rsidRPr="004C264C">
              <w:rPr>
                <w:sz w:val="24"/>
                <w:szCs w:val="24"/>
              </w:rPr>
              <w:t>Олейник И.И.</w:t>
            </w:r>
          </w:p>
        </w:tc>
      </w:tr>
      <w:tr w:rsidR="00293F82" w14:paraId="58D621F9" w14:textId="77777777" w:rsidTr="00293F82">
        <w:tc>
          <w:tcPr>
            <w:tcW w:w="483" w:type="dxa"/>
          </w:tcPr>
          <w:p w14:paraId="1FF913DF" w14:textId="77777777" w:rsidR="00293F82" w:rsidRPr="007C694D" w:rsidRDefault="00293F82" w:rsidP="004C7339">
            <w:pPr>
              <w:jc w:val="center"/>
              <w:rPr>
                <w:sz w:val="24"/>
                <w:szCs w:val="24"/>
              </w:rPr>
            </w:pPr>
            <w:r w:rsidRPr="007C69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43" w:type="dxa"/>
          </w:tcPr>
          <w:p w14:paraId="317C2422" w14:textId="77777777" w:rsidR="00293F82" w:rsidRPr="007C694D" w:rsidRDefault="00293F82" w:rsidP="004C7339">
            <w:pPr>
              <w:jc w:val="both"/>
              <w:rPr>
                <w:sz w:val="24"/>
                <w:szCs w:val="24"/>
              </w:rPr>
            </w:pPr>
            <w:r w:rsidRPr="007C694D">
              <w:rPr>
                <w:sz w:val="24"/>
                <w:szCs w:val="24"/>
              </w:rPr>
              <w:t>О помехоустойчивости сигнально-кодовых конструкций для систем Интернет вещей</w:t>
            </w:r>
          </w:p>
        </w:tc>
        <w:tc>
          <w:tcPr>
            <w:tcW w:w="3257" w:type="dxa"/>
          </w:tcPr>
          <w:p w14:paraId="02830931" w14:textId="77777777" w:rsidR="00293F82" w:rsidRPr="00CE1498" w:rsidRDefault="00293F82" w:rsidP="004C7339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4524C" w14:textId="77777777" w:rsidR="00293F82" w:rsidRPr="00CE1498" w:rsidRDefault="00293F82" w:rsidP="004C7339">
            <w:pPr>
              <w:jc w:val="center"/>
              <w:rPr>
                <w:color w:val="C00000"/>
                <w:sz w:val="24"/>
                <w:szCs w:val="24"/>
              </w:rPr>
            </w:pPr>
            <w:r w:rsidRPr="007C694D">
              <w:rPr>
                <w:sz w:val="24"/>
                <w:szCs w:val="24"/>
              </w:rPr>
              <w:t>к.т.н. Урсол Д.Н.</w:t>
            </w:r>
          </w:p>
        </w:tc>
      </w:tr>
      <w:tr w:rsidR="00293F82" w14:paraId="1C6E19A2" w14:textId="77777777" w:rsidTr="00293F82">
        <w:tc>
          <w:tcPr>
            <w:tcW w:w="483" w:type="dxa"/>
          </w:tcPr>
          <w:p w14:paraId="29E241AC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 w:rsidRPr="004C264C">
              <w:rPr>
                <w:sz w:val="24"/>
                <w:szCs w:val="24"/>
              </w:rPr>
              <w:t>5.</w:t>
            </w:r>
          </w:p>
        </w:tc>
        <w:tc>
          <w:tcPr>
            <w:tcW w:w="3343" w:type="dxa"/>
          </w:tcPr>
          <w:p w14:paraId="67FE32C2" w14:textId="77777777" w:rsidR="00293F82" w:rsidRPr="004C264C" w:rsidRDefault="00293F82" w:rsidP="004C7339">
            <w:pPr>
              <w:jc w:val="both"/>
              <w:rPr>
                <w:sz w:val="24"/>
                <w:szCs w:val="24"/>
              </w:rPr>
            </w:pPr>
            <w:r w:rsidRPr="004C264C">
              <w:rPr>
                <w:sz w:val="24"/>
                <w:szCs w:val="24"/>
              </w:rPr>
              <w:t>Об обнаружении на оптических изображениях поверхности морской акватории посторонних объектов</w:t>
            </w:r>
          </w:p>
        </w:tc>
        <w:tc>
          <w:tcPr>
            <w:tcW w:w="3257" w:type="dxa"/>
          </w:tcPr>
          <w:p w14:paraId="1DEE1D10" w14:textId="77777777" w:rsidR="00293F82" w:rsidRPr="004C264C" w:rsidRDefault="00293F82" w:rsidP="004C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профессор Жиляков Е.Г.</w:t>
            </w:r>
          </w:p>
        </w:tc>
        <w:tc>
          <w:tcPr>
            <w:tcW w:w="2268" w:type="dxa"/>
          </w:tcPr>
          <w:p w14:paraId="52DDA775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Черноморец Д.А.</w:t>
            </w:r>
          </w:p>
        </w:tc>
      </w:tr>
      <w:tr w:rsidR="00293F82" w14:paraId="4C5DCC21" w14:textId="77777777" w:rsidTr="00293F82">
        <w:tc>
          <w:tcPr>
            <w:tcW w:w="483" w:type="dxa"/>
          </w:tcPr>
          <w:p w14:paraId="46DA256E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43" w:type="dxa"/>
          </w:tcPr>
          <w:p w14:paraId="39DAD509" w14:textId="77777777" w:rsidR="00293F82" w:rsidRPr="004C264C" w:rsidRDefault="00293F82" w:rsidP="004C7339">
            <w:pPr>
              <w:jc w:val="both"/>
              <w:rPr>
                <w:sz w:val="24"/>
                <w:szCs w:val="24"/>
              </w:rPr>
            </w:pPr>
            <w:r w:rsidRPr="00107AFE">
              <w:rPr>
                <w:sz w:val="24"/>
                <w:szCs w:val="24"/>
              </w:rPr>
              <w:t>Субполосное сжатие оптических изображений земной поверхности</w:t>
            </w:r>
          </w:p>
        </w:tc>
        <w:tc>
          <w:tcPr>
            <w:tcW w:w="3257" w:type="dxa"/>
          </w:tcPr>
          <w:p w14:paraId="1B2B9F93" w14:textId="77777777" w:rsidR="00293F82" w:rsidRPr="004C264C" w:rsidRDefault="00293F82" w:rsidP="004C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профессор Жиляков Е.Г.</w:t>
            </w:r>
          </w:p>
        </w:tc>
        <w:tc>
          <w:tcPr>
            <w:tcW w:w="2268" w:type="dxa"/>
          </w:tcPr>
          <w:p w14:paraId="7395940E" w14:textId="77777777" w:rsidR="00293F82" w:rsidRPr="004C264C" w:rsidRDefault="00293F82" w:rsidP="004C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Лубков И.И.</w:t>
            </w:r>
          </w:p>
        </w:tc>
      </w:tr>
      <w:tr w:rsidR="00293F82" w14:paraId="56A3B57D" w14:textId="77777777" w:rsidTr="00293F82">
        <w:tc>
          <w:tcPr>
            <w:tcW w:w="483" w:type="dxa"/>
          </w:tcPr>
          <w:p w14:paraId="456CEF52" w14:textId="77777777" w:rsidR="00293F82" w:rsidRPr="00282FDD" w:rsidRDefault="00293F82" w:rsidP="004C7339">
            <w:pPr>
              <w:jc w:val="center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7.</w:t>
            </w:r>
          </w:p>
        </w:tc>
        <w:tc>
          <w:tcPr>
            <w:tcW w:w="3343" w:type="dxa"/>
          </w:tcPr>
          <w:p w14:paraId="7F25F4C0" w14:textId="77777777" w:rsidR="00293F82" w:rsidRPr="00282FDD" w:rsidRDefault="00293F82" w:rsidP="004C7339">
            <w:pPr>
              <w:jc w:val="both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  <w:shd w:val="clear" w:color="auto" w:fill="FFFFFF"/>
              </w:rPr>
              <w:t>Разработка программно-аппаратного обеспечения передачи данных в системах многофункциональных оптико-электронных комплексов</w:t>
            </w:r>
          </w:p>
        </w:tc>
        <w:tc>
          <w:tcPr>
            <w:tcW w:w="3257" w:type="dxa"/>
          </w:tcPr>
          <w:p w14:paraId="6E2B7364" w14:textId="77777777" w:rsidR="00293F82" w:rsidRPr="00282FDD" w:rsidRDefault="00293F82" w:rsidP="004C7339">
            <w:pPr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к.т.н. Олейник И.И.,</w:t>
            </w:r>
          </w:p>
          <w:p w14:paraId="13F6B718" w14:textId="77777777" w:rsidR="00293F82" w:rsidRPr="00282FDD" w:rsidRDefault="00293F82" w:rsidP="004C7339">
            <w:pPr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к.т.н. Заливин А.Н.</w:t>
            </w:r>
          </w:p>
        </w:tc>
        <w:tc>
          <w:tcPr>
            <w:tcW w:w="2268" w:type="dxa"/>
          </w:tcPr>
          <w:p w14:paraId="7ADADF9E" w14:textId="77777777" w:rsidR="00293F82" w:rsidRPr="00282FDD" w:rsidRDefault="00293F82" w:rsidP="004C7339">
            <w:pPr>
              <w:jc w:val="center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гр. 12002010</w:t>
            </w:r>
          </w:p>
          <w:p w14:paraId="39C1B0AD" w14:textId="77777777" w:rsidR="00293F82" w:rsidRPr="00282FDD" w:rsidRDefault="00293F82" w:rsidP="004C7339">
            <w:pPr>
              <w:jc w:val="center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Смелый К.Ю.</w:t>
            </w:r>
          </w:p>
        </w:tc>
      </w:tr>
      <w:tr w:rsidR="00293F82" w14:paraId="51C96AD0" w14:textId="77777777" w:rsidTr="00293F82">
        <w:tc>
          <w:tcPr>
            <w:tcW w:w="483" w:type="dxa"/>
          </w:tcPr>
          <w:p w14:paraId="617651AD" w14:textId="77777777" w:rsidR="00293F82" w:rsidRPr="00282FDD" w:rsidRDefault="00293F82" w:rsidP="004C7339">
            <w:pPr>
              <w:jc w:val="center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8.</w:t>
            </w:r>
          </w:p>
        </w:tc>
        <w:tc>
          <w:tcPr>
            <w:tcW w:w="3343" w:type="dxa"/>
          </w:tcPr>
          <w:p w14:paraId="13284ED0" w14:textId="77777777" w:rsidR="00293F82" w:rsidRPr="00282FDD" w:rsidRDefault="00293F82" w:rsidP="004C7339">
            <w:pPr>
              <w:jc w:val="both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  <w:shd w:val="clear" w:color="auto" w:fill="FFFFFF"/>
              </w:rPr>
              <w:t>Результаты экспериментальных исследований макета РЛС с использованием эффекта  «микро-Доплера»</w:t>
            </w:r>
          </w:p>
        </w:tc>
        <w:tc>
          <w:tcPr>
            <w:tcW w:w="3257" w:type="dxa"/>
          </w:tcPr>
          <w:p w14:paraId="0C6449CC" w14:textId="77777777" w:rsidR="00293F82" w:rsidRPr="00282FDD" w:rsidRDefault="00293F82" w:rsidP="004C7339">
            <w:pPr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к.т.н. Заливин</w:t>
            </w:r>
          </w:p>
          <w:p w14:paraId="7E6FCE7A" w14:textId="77777777" w:rsidR="00293F82" w:rsidRPr="00282FDD" w:rsidRDefault="00293F82" w:rsidP="004C7339">
            <w:pPr>
              <w:rPr>
                <w:sz w:val="24"/>
                <w:szCs w:val="24"/>
              </w:rPr>
            </w:pPr>
          </w:p>
          <w:p w14:paraId="22512771" w14:textId="77777777" w:rsidR="00293F82" w:rsidRPr="00282FDD" w:rsidRDefault="00293F82" w:rsidP="004C73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2DD1D" w14:textId="77777777" w:rsidR="00293F82" w:rsidRPr="00282FDD" w:rsidRDefault="00293F82" w:rsidP="004C7339">
            <w:pPr>
              <w:jc w:val="center"/>
              <w:rPr>
                <w:sz w:val="24"/>
                <w:szCs w:val="24"/>
              </w:rPr>
            </w:pPr>
            <w:r w:rsidRPr="00282FDD">
              <w:rPr>
                <w:sz w:val="24"/>
                <w:szCs w:val="24"/>
              </w:rPr>
              <w:t>Степаненко Д.К.</w:t>
            </w:r>
          </w:p>
        </w:tc>
      </w:tr>
    </w:tbl>
    <w:p w14:paraId="0A26E912" w14:textId="77777777" w:rsidR="00293F82" w:rsidRDefault="00293F82" w:rsidP="00293F82">
      <w:pPr>
        <w:spacing w:after="0"/>
        <w:jc w:val="both"/>
      </w:pPr>
      <w:bookmarkStart w:id="0" w:name="_GoBack"/>
      <w:bookmarkEnd w:id="0"/>
    </w:p>
    <w:sectPr w:rsidR="00293F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5809" w14:textId="77777777" w:rsidR="0099599B" w:rsidRDefault="0099599B" w:rsidP="000433EA">
      <w:pPr>
        <w:spacing w:after="0"/>
      </w:pPr>
      <w:r>
        <w:separator/>
      </w:r>
    </w:p>
  </w:endnote>
  <w:endnote w:type="continuationSeparator" w:id="0">
    <w:p w14:paraId="43FDA308" w14:textId="77777777" w:rsidR="0099599B" w:rsidRDefault="0099599B" w:rsidP="00043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E5A2" w14:textId="77777777" w:rsidR="0099599B" w:rsidRDefault="0099599B" w:rsidP="000433EA">
      <w:pPr>
        <w:spacing w:after="0"/>
      </w:pPr>
      <w:r>
        <w:separator/>
      </w:r>
    </w:p>
  </w:footnote>
  <w:footnote w:type="continuationSeparator" w:id="0">
    <w:p w14:paraId="1AA17321" w14:textId="77777777" w:rsidR="0099599B" w:rsidRDefault="0099599B" w:rsidP="000433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37E"/>
    <w:multiLevelType w:val="hybridMultilevel"/>
    <w:tmpl w:val="EB34B0A2"/>
    <w:lvl w:ilvl="0" w:tplc="999A4C6A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E3350"/>
    <w:multiLevelType w:val="hybridMultilevel"/>
    <w:tmpl w:val="9D9CE39E"/>
    <w:lvl w:ilvl="0" w:tplc="DCE82A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2B"/>
    <w:rsid w:val="000433EA"/>
    <w:rsid w:val="00293F82"/>
    <w:rsid w:val="002B3D41"/>
    <w:rsid w:val="00334A23"/>
    <w:rsid w:val="003854E4"/>
    <w:rsid w:val="003B473C"/>
    <w:rsid w:val="00456AED"/>
    <w:rsid w:val="006C0B77"/>
    <w:rsid w:val="00700220"/>
    <w:rsid w:val="00744F3A"/>
    <w:rsid w:val="00764D17"/>
    <w:rsid w:val="0080202E"/>
    <w:rsid w:val="008242FF"/>
    <w:rsid w:val="00870751"/>
    <w:rsid w:val="00922C48"/>
    <w:rsid w:val="00970192"/>
    <w:rsid w:val="0099599B"/>
    <w:rsid w:val="009F63EF"/>
    <w:rsid w:val="00A169F9"/>
    <w:rsid w:val="00AC6F33"/>
    <w:rsid w:val="00AD392C"/>
    <w:rsid w:val="00B83833"/>
    <w:rsid w:val="00B915B7"/>
    <w:rsid w:val="00C37AA9"/>
    <w:rsid w:val="00C61A58"/>
    <w:rsid w:val="00CD172B"/>
    <w:rsid w:val="00EA59DF"/>
    <w:rsid w:val="00ED0F5A"/>
    <w:rsid w:val="00EE4070"/>
    <w:rsid w:val="00F12C76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C963"/>
  <w15:chartTrackingRefBased/>
  <w15:docId w15:val="{979F9D4D-6FAD-4010-9FBE-16F8B39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433E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433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433EA"/>
    <w:rPr>
      <w:rFonts w:ascii="Times New Roman" w:hAnsi="Times New Roman"/>
      <w:sz w:val="28"/>
    </w:rPr>
  </w:style>
  <w:style w:type="character" w:customStyle="1" w:styleId="object">
    <w:name w:val="object"/>
    <w:basedOn w:val="a0"/>
    <w:rsid w:val="00B83833"/>
  </w:style>
  <w:style w:type="character" w:styleId="a7">
    <w:name w:val="Hyperlink"/>
    <w:basedOn w:val="a0"/>
    <w:unhideWhenUsed/>
    <w:rsid w:val="00B838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383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34A2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F63EF"/>
    <w:rPr>
      <w:rFonts w:ascii="Cambria" w:hAnsi="Cambria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63EF"/>
    <w:pPr>
      <w:widowControl w:val="0"/>
      <w:shd w:val="clear" w:color="auto" w:fill="FFFFFF"/>
      <w:spacing w:after="1200" w:line="278" w:lineRule="exact"/>
      <w:jc w:val="center"/>
    </w:pPr>
    <w:rPr>
      <w:rFonts w:ascii="Cambria" w:hAnsi="Cambria" w:cs="Times New Roman"/>
      <w:sz w:val="22"/>
      <w:shd w:val="clear" w:color="auto" w:fill="FFFFFF"/>
    </w:rPr>
  </w:style>
  <w:style w:type="table" w:styleId="a9">
    <w:name w:val="Table Grid"/>
    <w:basedOn w:val="a1"/>
    <w:uiPriority w:val="59"/>
    <w:rsid w:val="0038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08384646?pwd=ak1rZmcxRGphME03MjlKQkt6Yi80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livin@b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horenko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2023-02-03T08:12:00Z</dcterms:created>
  <dcterms:modified xsi:type="dcterms:W3CDTF">2023-02-03T08:12:00Z</dcterms:modified>
</cp:coreProperties>
</file>